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10204"/>
      </w:tblGrid>
      <w:tr w:rsidR="006845D1" w:rsidRPr="00E25FCE" w:rsidTr="00A87FE6">
        <w:trPr>
          <w:trHeight w:val="702"/>
        </w:trPr>
        <w:tc>
          <w:tcPr>
            <w:tcW w:w="1244" w:type="dxa"/>
          </w:tcPr>
          <w:p w:rsidR="006845D1" w:rsidRPr="00E25FCE" w:rsidRDefault="006845D1" w:rsidP="009C5076">
            <w:pPr>
              <w:rPr>
                <w:rFonts w:ascii="Arial" w:hAnsi="Arial" w:cs="Arial"/>
              </w:rPr>
            </w:pPr>
            <w:r w:rsidRPr="009B2A00">
              <w:rPr>
                <w:rFonts w:ascii="Arial" w:hAnsi="Arial" w:cs="Arial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style="width:36pt;height:26.25pt;visibility:visible">
                  <v:imagedata r:id="rId7" o:title=""/>
                </v:shape>
              </w:pict>
            </w:r>
          </w:p>
        </w:tc>
        <w:tc>
          <w:tcPr>
            <w:tcW w:w="10204" w:type="dxa"/>
          </w:tcPr>
          <w:p w:rsidR="006845D1" w:rsidRPr="00E25FCE" w:rsidRDefault="006845D1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 w:rsidRPr="00E25FCE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6845D1" w:rsidRPr="00E25FCE" w:rsidRDefault="006845D1" w:rsidP="009C5076">
            <w:pPr>
              <w:rPr>
                <w:rFonts w:ascii="Arial" w:hAnsi="Arial" w:cs="Arial"/>
                <w:sz w:val="20"/>
                <w:szCs w:val="20"/>
              </w:rPr>
            </w:pPr>
            <w:r w:rsidRPr="00E25FCE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6845D1" w:rsidRPr="00E25FCE" w:rsidRDefault="006845D1" w:rsidP="009C5076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www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</w:rPr>
                <w:t>.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turcentr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</w:rPr>
                <w:t>31.</w:t>
              </w:r>
              <w:r w:rsidRPr="00E25FCE">
                <w:rPr>
                  <w:rStyle w:val="Hyperlink"/>
                  <w:rFonts w:ascii="Arial" w:hAnsi="Arial" w:cs="Arial"/>
                  <w:b/>
                  <w:szCs w:val="18"/>
                  <w:lang w:val="en-US"/>
                </w:rPr>
                <w:t>ru</w:t>
              </w:r>
            </w:hyperlink>
            <w:r>
              <w:t xml:space="preserve">                         </w:t>
            </w:r>
            <w:r w:rsidRPr="00E25FCE"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6845D1" w:rsidRPr="00623117" w:rsidRDefault="006845D1" w:rsidP="00284632">
      <w:pPr>
        <w:jc w:val="center"/>
        <w:rPr>
          <w:rFonts w:ascii="Arial" w:hAnsi="Arial" w:cs="Arial"/>
          <w:b/>
          <w:color w:val="0000FF"/>
          <w:sz w:val="22"/>
          <w:szCs w:val="40"/>
        </w:rPr>
      </w:pPr>
    </w:p>
    <w:p w:rsidR="006845D1" w:rsidRPr="007E38FA" w:rsidRDefault="006845D1" w:rsidP="00284632">
      <w:pPr>
        <w:jc w:val="center"/>
        <w:rPr>
          <w:b/>
          <w:color w:val="0000FF"/>
          <w:sz w:val="52"/>
          <w:szCs w:val="52"/>
        </w:rPr>
      </w:pPr>
      <w:r>
        <w:rPr>
          <w:b/>
          <w:color w:val="0000FF"/>
          <w:sz w:val="52"/>
          <w:szCs w:val="52"/>
        </w:rPr>
        <w:t>Минск-Витебск</w:t>
      </w:r>
    </w:p>
    <w:p w:rsidR="006845D1" w:rsidRPr="00D946B9" w:rsidRDefault="006845D1" w:rsidP="00C1605C">
      <w:pPr>
        <w:jc w:val="center"/>
        <w:rPr>
          <w:b/>
          <w:bCs/>
          <w:color w:val="0000FF"/>
          <w:sz w:val="16"/>
          <w:szCs w:val="16"/>
        </w:rPr>
      </w:pPr>
      <w:r>
        <w:rPr>
          <w:b/>
          <w:bCs/>
          <w:color w:val="0000FF"/>
          <w:sz w:val="36"/>
          <w:szCs w:val="36"/>
        </w:rPr>
        <w:t>03.11.22-06.11</w:t>
      </w:r>
      <w:r w:rsidRPr="00D946B9">
        <w:rPr>
          <w:b/>
          <w:bCs/>
          <w:color w:val="0000FF"/>
          <w:sz w:val="36"/>
          <w:szCs w:val="36"/>
        </w:rPr>
        <w:t>.2022 (2 дня/1 ночь)</w:t>
      </w:r>
      <w:r>
        <w:rPr>
          <w:b/>
          <w:bCs/>
          <w:color w:val="0000FF"/>
          <w:sz w:val="36"/>
          <w:szCs w:val="36"/>
        </w:rPr>
        <w:br/>
      </w:r>
    </w:p>
    <w:p w:rsidR="006845D1" w:rsidRDefault="006845D1" w:rsidP="00C1605C">
      <w:pPr>
        <w:pStyle w:val="NormalWeb"/>
        <w:spacing w:before="0" w:beforeAutospacing="0" w:after="0" w:afterAutospacing="0"/>
        <w:rPr>
          <w:noProof/>
        </w:rPr>
      </w:pPr>
      <w:r>
        <w:rPr>
          <w:noProof/>
        </w:rPr>
        <w:pict>
          <v:shape id="_x0000_s1026" type="#_x0000_t75" style="position:absolute;margin-left:378pt;margin-top:4.45pt;width:162pt;height:107.25pt;z-index:251658240">
            <v:imagedata r:id="rId9" o:title=""/>
          </v:shape>
        </w:pict>
      </w:r>
      <w:r>
        <w:rPr>
          <w:noProof/>
        </w:rPr>
        <w:pict>
          <v:shape id="_x0000_s1027" type="#_x0000_t75" alt="" style="position:absolute;margin-left:198pt;margin-top:4.45pt;width:171pt;height:114.3pt;z-index:251657216">
            <v:imagedata r:id="rId10" o:title=""/>
          </v:shape>
        </w:pict>
      </w:r>
      <w:r>
        <w:t xml:space="preserve">    </w:t>
      </w:r>
      <w:r w:rsidRPr="00123DFC">
        <w:t xml:space="preserve"> </w:t>
      </w:r>
      <w:r>
        <w:t xml:space="preserve"> </w:t>
      </w:r>
      <w:r>
        <w:pict>
          <v:shape id="_x0000_i1026" type="#_x0000_t75" alt="" style="width:168pt;height:112.5pt">
            <v:imagedata r:id="rId11" r:href="rId12"/>
          </v:shape>
        </w:pict>
      </w:r>
      <w:r>
        <w:t xml:space="preserve">  </w:t>
      </w:r>
      <w:r w:rsidRPr="005216BB">
        <w:t xml:space="preserve"> </w:t>
      </w:r>
      <w:r>
        <w:t xml:space="preserve"> </w:t>
      </w:r>
      <w:r w:rsidRPr="005216BB">
        <w:t xml:space="preserve"> </w:t>
      </w:r>
      <w:r>
        <w:t xml:space="preserve">   </w:t>
      </w:r>
    </w:p>
    <w:p w:rsidR="006845D1" w:rsidRDefault="006845D1" w:rsidP="00C1605C">
      <w:pPr>
        <w:pStyle w:val="NormalWeb"/>
        <w:spacing w:before="0" w:beforeAutospacing="0" w:after="0" w:afterAutospacing="0"/>
        <w:rPr>
          <w:b/>
          <w:bCs/>
          <w:sz w:val="32"/>
          <w:szCs w:val="26"/>
        </w:rPr>
      </w:pPr>
    </w:p>
    <w:p w:rsidR="006845D1" w:rsidRPr="005216BB" w:rsidRDefault="006845D1" w:rsidP="00C1605C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03.11</w:t>
      </w:r>
      <w:r w:rsidRPr="005216BB">
        <w:rPr>
          <w:b/>
          <w:bCs/>
          <w:sz w:val="28"/>
          <w:szCs w:val="28"/>
        </w:rPr>
        <w:t>.22 г.</w:t>
      </w:r>
    </w:p>
    <w:p w:rsidR="006845D1" w:rsidRPr="005216BB" w:rsidRDefault="006845D1" w:rsidP="00FD2423">
      <w:pPr>
        <w:pStyle w:val="NormalWeb"/>
        <w:spacing w:before="0" w:beforeAutospacing="0" w:after="0" w:afterAutospacing="0"/>
        <w:rPr>
          <w:bCs/>
          <w:sz w:val="28"/>
          <w:szCs w:val="28"/>
        </w:rPr>
      </w:pPr>
      <w:r w:rsidRPr="005216BB">
        <w:rPr>
          <w:bCs/>
          <w:sz w:val="28"/>
          <w:szCs w:val="28"/>
        </w:rPr>
        <w:t>Выезд из г. Белгород</w:t>
      </w:r>
    </w:p>
    <w:p w:rsidR="006845D1" w:rsidRPr="005216BB" w:rsidRDefault="006845D1" w:rsidP="00FD2423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</w:p>
    <w:p w:rsidR="006845D1" w:rsidRPr="005216BB" w:rsidRDefault="006845D1" w:rsidP="0033574D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04.11</w:t>
      </w:r>
      <w:r w:rsidRPr="005216BB">
        <w:rPr>
          <w:b/>
          <w:bCs/>
          <w:sz w:val="28"/>
          <w:szCs w:val="28"/>
        </w:rPr>
        <w:t>.22 г.</w:t>
      </w:r>
    </w:p>
    <w:p w:rsidR="006845D1" w:rsidRPr="002C4C59" w:rsidRDefault="006845D1" w:rsidP="00FB6EFA">
      <w:pPr>
        <w:tabs>
          <w:tab w:val="left" w:pos="0"/>
          <w:tab w:val="left" w:pos="289"/>
        </w:tabs>
        <w:spacing w:line="216" w:lineRule="auto"/>
        <w:jc w:val="both"/>
        <w:rPr>
          <w:bCs/>
          <w:sz w:val="26"/>
          <w:szCs w:val="26"/>
        </w:rPr>
      </w:pPr>
      <w:r w:rsidRPr="002C4C59">
        <w:rPr>
          <w:bCs/>
          <w:sz w:val="26"/>
          <w:szCs w:val="26"/>
        </w:rPr>
        <w:t>Прибытие в Минск. Завтрак.</w:t>
      </w:r>
    </w:p>
    <w:p w:rsidR="006845D1" w:rsidRPr="002C4C59" w:rsidRDefault="006845D1" w:rsidP="00FB6EFA">
      <w:pPr>
        <w:tabs>
          <w:tab w:val="left" w:pos="0"/>
          <w:tab w:val="left" w:pos="289"/>
        </w:tabs>
        <w:spacing w:line="216" w:lineRule="auto"/>
        <w:jc w:val="both"/>
        <w:rPr>
          <w:b/>
          <w:bCs/>
          <w:sz w:val="26"/>
          <w:szCs w:val="26"/>
        </w:rPr>
      </w:pPr>
      <w:r w:rsidRPr="002C4C59">
        <w:rPr>
          <w:b/>
          <w:bCs/>
          <w:sz w:val="26"/>
          <w:szCs w:val="26"/>
        </w:rPr>
        <w:t>Автобусно-пешеходная обзорная экскурсия по г. Минск</w:t>
      </w:r>
      <w:r w:rsidRPr="002C4C59">
        <w:rPr>
          <w:bCs/>
          <w:sz w:val="26"/>
          <w:szCs w:val="26"/>
        </w:rPr>
        <w:t>.</w:t>
      </w:r>
    </w:p>
    <w:p w:rsidR="006845D1" w:rsidRPr="002C4C59" w:rsidRDefault="006845D1" w:rsidP="00FB6EFA">
      <w:pPr>
        <w:pStyle w:val="BodyText3"/>
        <w:snapToGrid w:val="0"/>
        <w:jc w:val="both"/>
        <w:rPr>
          <w:rFonts w:ascii="Times New Roman" w:hAnsi="Times New Roman"/>
          <w:sz w:val="26"/>
          <w:szCs w:val="26"/>
        </w:rPr>
      </w:pPr>
      <w:r w:rsidRPr="002C4C59">
        <w:rPr>
          <w:rFonts w:ascii="Times New Roman" w:hAnsi="Times New Roman"/>
          <w:sz w:val="26"/>
          <w:szCs w:val="26"/>
        </w:rPr>
        <w:t xml:space="preserve">Минск – город с интересной и непростой судьбой. Сегодня он сочетает в себе очарование старины и роскошь современной европейской столицы. Во время экскурсии Минск откроет для вас своё лицо: </w:t>
      </w:r>
    </w:p>
    <w:p w:rsidR="006845D1" w:rsidRPr="002C4C59" w:rsidRDefault="006845D1" w:rsidP="00FB6EFA">
      <w:pPr>
        <w:pStyle w:val="BodyText3"/>
        <w:snapToGrid w:val="0"/>
        <w:jc w:val="both"/>
        <w:rPr>
          <w:rFonts w:ascii="Times New Roman" w:hAnsi="Times New Roman"/>
          <w:sz w:val="26"/>
          <w:szCs w:val="26"/>
        </w:rPr>
      </w:pPr>
      <w:r w:rsidRPr="002C4C59">
        <w:rPr>
          <w:rFonts w:ascii="Times New Roman" w:hAnsi="Times New Roman"/>
          <w:sz w:val="26"/>
          <w:szCs w:val="26"/>
        </w:rPr>
        <w:t xml:space="preserve">мы увидим </w:t>
      </w:r>
      <w:r>
        <w:rPr>
          <w:rFonts w:ascii="Times New Roman" w:hAnsi="Times New Roman"/>
          <w:sz w:val="26"/>
          <w:szCs w:val="26"/>
        </w:rPr>
        <w:t>Свято-Петровскую церковь</w:t>
      </w:r>
      <w:r w:rsidRPr="002C4C59">
        <w:rPr>
          <w:rFonts w:ascii="Times New Roman" w:hAnsi="Times New Roman"/>
          <w:sz w:val="26"/>
          <w:szCs w:val="26"/>
        </w:rPr>
        <w:t>, кафедраль</w:t>
      </w:r>
      <w:r>
        <w:rPr>
          <w:rFonts w:ascii="Times New Roman" w:hAnsi="Times New Roman"/>
          <w:sz w:val="26"/>
          <w:szCs w:val="26"/>
        </w:rPr>
        <w:t>ный Костел Девы Марии и Святых Симеона и Елены</w:t>
      </w:r>
      <w:r w:rsidRPr="002C4C59">
        <w:rPr>
          <w:rFonts w:ascii="Times New Roman" w:hAnsi="Times New Roman"/>
          <w:sz w:val="26"/>
          <w:szCs w:val="26"/>
        </w:rPr>
        <w:t>. Настоящим погружением в прошлое оберн</w:t>
      </w:r>
      <w:r>
        <w:rPr>
          <w:rFonts w:ascii="Times New Roman" w:hAnsi="Times New Roman"/>
          <w:sz w:val="26"/>
          <w:szCs w:val="26"/>
        </w:rPr>
        <w:t>ётся прогулка по Верхнему городу</w:t>
      </w:r>
      <w:r w:rsidRPr="002C4C59">
        <w:rPr>
          <w:rFonts w:ascii="Times New Roman" w:hAnsi="Times New Roman"/>
          <w:sz w:val="26"/>
          <w:szCs w:val="26"/>
        </w:rPr>
        <w:t>, далее нас ждёт знако</w:t>
      </w:r>
      <w:r>
        <w:rPr>
          <w:rFonts w:ascii="Times New Roman" w:hAnsi="Times New Roman"/>
          <w:sz w:val="26"/>
          <w:szCs w:val="26"/>
        </w:rPr>
        <w:t>мство с Проспектом Независимости</w:t>
      </w:r>
      <w:r w:rsidRPr="002C4C59">
        <w:rPr>
          <w:rFonts w:ascii="Times New Roman" w:hAnsi="Times New Roman"/>
          <w:sz w:val="26"/>
          <w:szCs w:val="26"/>
        </w:rPr>
        <w:t xml:space="preserve"> – центральная магистраль, связывающая все части города, одна из самых длинных улиц в Европе </w:t>
      </w:r>
      <w:r>
        <w:rPr>
          <w:rFonts w:ascii="Times New Roman" w:hAnsi="Times New Roman"/>
          <w:sz w:val="26"/>
          <w:szCs w:val="26"/>
        </w:rPr>
        <w:t>. Далее Октябрьская площадь</w:t>
      </w:r>
      <w:r w:rsidRPr="002C4C59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Площадь Победы с одним из символов</w:t>
      </w:r>
      <w:r w:rsidRPr="002C4C59">
        <w:rPr>
          <w:rFonts w:ascii="Times New Roman" w:hAnsi="Times New Roman"/>
          <w:sz w:val="26"/>
          <w:szCs w:val="26"/>
        </w:rPr>
        <w:t xml:space="preserve"> столицы – Монументом Победы.</w:t>
      </w:r>
      <w:r>
        <w:rPr>
          <w:rFonts w:ascii="Times New Roman" w:hAnsi="Times New Roman"/>
          <w:sz w:val="26"/>
          <w:szCs w:val="26"/>
        </w:rPr>
        <w:t xml:space="preserve"> Национальная библиотека</w:t>
      </w:r>
      <w:r w:rsidRPr="002C4C59">
        <w:rPr>
          <w:rFonts w:ascii="Times New Roman" w:hAnsi="Times New Roman"/>
          <w:sz w:val="26"/>
          <w:szCs w:val="26"/>
        </w:rPr>
        <w:t xml:space="preserve"> в виде алмаза, сп</w:t>
      </w:r>
      <w:r>
        <w:rPr>
          <w:rFonts w:ascii="Times New Roman" w:hAnsi="Times New Roman"/>
          <w:sz w:val="26"/>
          <w:szCs w:val="26"/>
        </w:rPr>
        <w:t>ортивно-развлекательный Комплекс</w:t>
      </w:r>
      <w:r w:rsidRPr="002C4C59">
        <w:rPr>
          <w:rFonts w:ascii="Times New Roman" w:hAnsi="Times New Roman"/>
          <w:sz w:val="26"/>
          <w:szCs w:val="26"/>
        </w:rPr>
        <w:t xml:space="preserve"> «МИНСК-АРЕНА». Всю эту красоту вы увидите во время обзорной экскурсии.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2C4C59">
        <w:rPr>
          <w:rFonts w:ascii="Times New Roman" w:hAnsi="Times New Roman"/>
          <w:sz w:val="26"/>
          <w:szCs w:val="26"/>
        </w:rPr>
        <w:t>Очень ярким вп</w:t>
      </w:r>
      <w:r>
        <w:rPr>
          <w:rFonts w:ascii="Times New Roman" w:hAnsi="Times New Roman"/>
          <w:sz w:val="26"/>
          <w:szCs w:val="26"/>
        </w:rPr>
        <w:t>ечатлением станет прогулка по Троицкому поместью</w:t>
      </w:r>
      <w:r w:rsidRPr="002C4C59">
        <w:rPr>
          <w:rFonts w:ascii="Times New Roman" w:hAnsi="Times New Roman"/>
          <w:sz w:val="26"/>
          <w:szCs w:val="26"/>
        </w:rPr>
        <w:t xml:space="preserve"> –музей под открытым небом. Минорную</w:t>
      </w:r>
      <w:r>
        <w:rPr>
          <w:rFonts w:ascii="Times New Roman" w:hAnsi="Times New Roman"/>
          <w:sz w:val="26"/>
          <w:szCs w:val="26"/>
        </w:rPr>
        <w:t xml:space="preserve"> ноту внесёт посещение Мемориала</w:t>
      </w:r>
      <w:r w:rsidRPr="002C4C59">
        <w:rPr>
          <w:rFonts w:ascii="Times New Roman" w:hAnsi="Times New Roman"/>
          <w:sz w:val="26"/>
          <w:szCs w:val="26"/>
        </w:rPr>
        <w:t xml:space="preserve"> «ОСТРОВ МУЖЕСТВА И СКОРБИ».</w:t>
      </w:r>
    </w:p>
    <w:p w:rsidR="006845D1" w:rsidRPr="00FB6EFA" w:rsidRDefault="006845D1" w:rsidP="00FB6EFA">
      <w:pPr>
        <w:pStyle w:val="BodyText3"/>
        <w:snapToGrid w:val="0"/>
        <w:jc w:val="both"/>
        <w:rPr>
          <w:rFonts w:ascii="Times New Roman" w:hAnsi="Times New Roman"/>
          <w:b/>
          <w:sz w:val="26"/>
          <w:szCs w:val="26"/>
        </w:rPr>
      </w:pPr>
      <w:r w:rsidRPr="00FB6EFA">
        <w:rPr>
          <w:rFonts w:ascii="Times New Roman" w:hAnsi="Times New Roman"/>
          <w:b/>
          <w:sz w:val="26"/>
          <w:szCs w:val="26"/>
        </w:rPr>
        <w:t>Размещение в гостинице. Свободное время.</w:t>
      </w:r>
    </w:p>
    <w:p w:rsidR="006845D1" w:rsidRPr="005216BB" w:rsidRDefault="006845D1" w:rsidP="00F55355">
      <w:pPr>
        <w:pStyle w:val="a"/>
        <w:rPr>
          <w:rFonts w:ascii="Times New Roman" w:hAnsi="Times New Roman"/>
          <w:bCs/>
          <w:sz w:val="28"/>
          <w:szCs w:val="28"/>
          <w:lang w:eastAsia="ru-RU"/>
        </w:rPr>
      </w:pPr>
    </w:p>
    <w:p w:rsidR="006845D1" w:rsidRPr="005216BB" w:rsidRDefault="006845D1" w:rsidP="0033574D">
      <w:pPr>
        <w:pStyle w:val="NormalWeb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05.11</w:t>
      </w:r>
      <w:r w:rsidRPr="005216BB">
        <w:rPr>
          <w:b/>
          <w:bCs/>
          <w:sz w:val="28"/>
          <w:szCs w:val="28"/>
        </w:rPr>
        <w:t>.22 г.</w:t>
      </w:r>
    </w:p>
    <w:p w:rsidR="006845D1" w:rsidRPr="002C4C59" w:rsidRDefault="006845D1" w:rsidP="00FB6EFA">
      <w:pPr>
        <w:pStyle w:val="BodyText3"/>
        <w:snapToGrid w:val="0"/>
        <w:jc w:val="both"/>
        <w:rPr>
          <w:rFonts w:ascii="Times New Roman" w:hAnsi="Times New Roman"/>
          <w:sz w:val="26"/>
          <w:szCs w:val="26"/>
        </w:rPr>
      </w:pPr>
      <w:r w:rsidRPr="002C4C59">
        <w:rPr>
          <w:rFonts w:ascii="Times New Roman" w:hAnsi="Times New Roman"/>
          <w:bCs/>
          <w:sz w:val="26"/>
          <w:szCs w:val="26"/>
        </w:rPr>
        <w:t>Завтрак. Освобождение номеров. Переезд в Витебск.</w:t>
      </w:r>
    </w:p>
    <w:p w:rsidR="006845D1" w:rsidRPr="00FB6EFA" w:rsidRDefault="006845D1" w:rsidP="00FB6EFA">
      <w:pPr>
        <w:pStyle w:val="a0"/>
        <w:snapToGrid w:val="0"/>
        <w:rPr>
          <w:rFonts w:ascii="Times New Roman" w:hAnsi="Times New Roman"/>
          <w:b/>
          <w:sz w:val="26"/>
          <w:szCs w:val="26"/>
        </w:rPr>
      </w:pPr>
      <w:r w:rsidRPr="002C4C59">
        <w:rPr>
          <w:rFonts w:ascii="Times New Roman" w:hAnsi="Times New Roman"/>
          <w:b/>
          <w:sz w:val="26"/>
          <w:szCs w:val="26"/>
        </w:rPr>
        <w:t>Обзорная экскурсия по Витебску</w:t>
      </w:r>
      <w:r w:rsidRPr="002C4C59">
        <w:rPr>
          <w:rFonts w:ascii="Times New Roman" w:hAnsi="Times New Roman"/>
          <w:sz w:val="26"/>
          <w:szCs w:val="26"/>
        </w:rPr>
        <w:t>: Благовещенская церковь, Ратуша с часами, Свято-Воскресенская церковь, Свято-Успенский собор, прогулка по Витебскому Арбату- пешеходная улица с сувенирными лавками, картинными галереями, кафе, трактирами, кофейнями. Губернский дворец, площадь Победы, аллея воинской славы, средневековая башня «Духовсой круглик» , летний амфитеатр, концертная площадь, на которой проходит известный фестиваль  «Славянский базар в Витебске».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B6EFA">
        <w:rPr>
          <w:rFonts w:ascii="Times New Roman" w:hAnsi="Times New Roman"/>
          <w:b/>
          <w:sz w:val="26"/>
          <w:szCs w:val="26"/>
        </w:rPr>
        <w:t>Обед в кафе города.</w:t>
      </w:r>
    </w:p>
    <w:p w:rsidR="006845D1" w:rsidRPr="002C4C59" w:rsidRDefault="006845D1" w:rsidP="00FB6EFA">
      <w:pPr>
        <w:pStyle w:val="BodyText3"/>
        <w:snapToGrid w:val="0"/>
        <w:jc w:val="both"/>
        <w:rPr>
          <w:rFonts w:ascii="Times New Roman" w:hAnsi="Times New Roman"/>
          <w:b/>
          <w:sz w:val="26"/>
          <w:szCs w:val="26"/>
        </w:rPr>
      </w:pPr>
      <w:r w:rsidRPr="002C4C59">
        <w:rPr>
          <w:rFonts w:ascii="Times New Roman" w:hAnsi="Times New Roman"/>
          <w:b/>
          <w:sz w:val="26"/>
          <w:szCs w:val="26"/>
        </w:rPr>
        <w:t>Экскурсия в музей-усадьбу И.Е.Репина «Здравнево».</w:t>
      </w:r>
    </w:p>
    <w:p w:rsidR="006845D1" w:rsidRPr="00FB6EFA" w:rsidRDefault="006845D1" w:rsidP="00FB6EFA">
      <w:pPr>
        <w:pStyle w:val="BodyText3"/>
        <w:snapToGrid w:val="0"/>
        <w:rPr>
          <w:rFonts w:ascii="Times New Roman" w:hAnsi="Times New Roman"/>
          <w:sz w:val="26"/>
          <w:szCs w:val="26"/>
        </w:rPr>
      </w:pPr>
      <w:r w:rsidRPr="00FB6EFA">
        <w:rPr>
          <w:rFonts w:ascii="Times New Roman" w:hAnsi="Times New Roman"/>
          <w:sz w:val="26"/>
          <w:szCs w:val="26"/>
        </w:rPr>
        <w:t xml:space="preserve">В ходе экскурсии мы познакомимся с главным домом, домом управляющего, аллеей, парком и наиболее ценными экспонатами: рисунками, картинами, фотографиями, письмами. </w:t>
      </w:r>
      <w:r w:rsidRPr="00FB6EFA">
        <w:rPr>
          <w:rFonts w:ascii="Times New Roman" w:hAnsi="Times New Roman"/>
          <w:b/>
          <w:sz w:val="26"/>
          <w:szCs w:val="26"/>
        </w:rPr>
        <w:t>Свободное время.</w:t>
      </w:r>
      <w:r w:rsidRPr="00FB6EFA">
        <w:rPr>
          <w:rFonts w:ascii="Times New Roman" w:hAnsi="Times New Roman"/>
          <w:sz w:val="26"/>
          <w:szCs w:val="26"/>
        </w:rPr>
        <w:br/>
      </w:r>
      <w:r w:rsidRPr="005216BB">
        <w:rPr>
          <w:sz w:val="28"/>
          <w:szCs w:val="28"/>
        </w:rPr>
        <w:br/>
      </w:r>
      <w:r w:rsidRPr="00FB6EFA">
        <w:rPr>
          <w:rFonts w:ascii="Times New Roman" w:hAnsi="Times New Roman"/>
          <w:b/>
          <w:sz w:val="26"/>
          <w:szCs w:val="26"/>
        </w:rPr>
        <w:t>06.11.22</w:t>
      </w:r>
      <w:r w:rsidRPr="00FB6EFA">
        <w:rPr>
          <w:rFonts w:ascii="Times New Roman" w:hAnsi="Times New Roman"/>
          <w:b/>
          <w:bCs/>
          <w:sz w:val="26"/>
          <w:szCs w:val="26"/>
        </w:rPr>
        <w:t xml:space="preserve"> г.</w:t>
      </w:r>
      <w:r w:rsidRPr="00FB6EFA">
        <w:rPr>
          <w:rFonts w:ascii="Times New Roman" w:hAnsi="Times New Roman"/>
          <w:sz w:val="26"/>
          <w:szCs w:val="26"/>
        </w:rPr>
        <w:t xml:space="preserve"> Возвращение в г.Белгород.</w:t>
      </w:r>
      <w:r w:rsidRPr="005216BB">
        <w:rPr>
          <w:bCs/>
          <w:sz w:val="28"/>
          <w:szCs w:val="28"/>
        </w:rPr>
        <w:br/>
      </w:r>
    </w:p>
    <w:p w:rsidR="006845D1" w:rsidRPr="005216BB" w:rsidRDefault="006845D1" w:rsidP="005216BB">
      <w:pPr>
        <w:jc w:val="both"/>
        <w:outlineLvl w:val="2"/>
        <w:rPr>
          <w:bCs/>
          <w:sz w:val="28"/>
          <w:szCs w:val="28"/>
        </w:rPr>
      </w:pPr>
      <w:r w:rsidRPr="005216BB">
        <w:rPr>
          <w:rStyle w:val="Strong"/>
          <w:sz w:val="28"/>
          <w:szCs w:val="28"/>
        </w:rPr>
        <w:t xml:space="preserve">В стоимость входит: </w:t>
      </w:r>
      <w:r w:rsidRPr="005216BB">
        <w:rPr>
          <w:bCs/>
          <w:sz w:val="28"/>
          <w:szCs w:val="28"/>
        </w:rPr>
        <w:t>проезд автобусом, проживание в гостинице, питани</w:t>
      </w:r>
      <w:r>
        <w:rPr>
          <w:bCs/>
          <w:sz w:val="28"/>
          <w:szCs w:val="28"/>
        </w:rPr>
        <w:t xml:space="preserve">е </w:t>
      </w:r>
      <w:r w:rsidRPr="005216BB">
        <w:rPr>
          <w:bCs/>
          <w:sz w:val="28"/>
          <w:szCs w:val="28"/>
        </w:rPr>
        <w:t>(2</w:t>
      </w:r>
      <w:r>
        <w:rPr>
          <w:bCs/>
          <w:sz w:val="28"/>
          <w:szCs w:val="28"/>
        </w:rPr>
        <w:t xml:space="preserve"> </w:t>
      </w:r>
      <w:r w:rsidRPr="005216BB">
        <w:rPr>
          <w:bCs/>
          <w:sz w:val="28"/>
          <w:szCs w:val="28"/>
        </w:rPr>
        <w:t>завтрака</w:t>
      </w:r>
      <w:r>
        <w:rPr>
          <w:bCs/>
          <w:sz w:val="28"/>
          <w:szCs w:val="28"/>
        </w:rPr>
        <w:t>, 1 обед</w:t>
      </w:r>
      <w:r w:rsidRPr="005216BB">
        <w:rPr>
          <w:bCs/>
          <w:sz w:val="28"/>
          <w:szCs w:val="28"/>
        </w:rPr>
        <w:t xml:space="preserve">), входные билеты по программе, экскурсионное обслуживание, сопровождение гида. </w:t>
      </w:r>
    </w:p>
    <w:p w:rsidR="006845D1" w:rsidRPr="00605F6C" w:rsidRDefault="006845D1" w:rsidP="0049317C">
      <w:pPr>
        <w:suppressAutoHyphens/>
      </w:pPr>
    </w:p>
    <w:p w:rsidR="006845D1" w:rsidRPr="005216BB" w:rsidRDefault="006845D1" w:rsidP="00FB6EFA">
      <w:pPr>
        <w:jc w:val="center"/>
        <w:rPr>
          <w:b/>
          <w:i/>
          <w:color w:val="CC0000"/>
          <w:sz w:val="36"/>
          <w:szCs w:val="36"/>
        </w:rPr>
      </w:pPr>
      <w:r w:rsidRPr="005216BB">
        <w:rPr>
          <w:b/>
          <w:sz w:val="36"/>
          <w:szCs w:val="36"/>
          <w:u w:val="single"/>
        </w:rPr>
        <w:t>Стоимость:</w:t>
      </w:r>
      <w:r w:rsidRPr="005216BB">
        <w:rPr>
          <w:b/>
          <w:i/>
          <w:sz w:val="36"/>
          <w:szCs w:val="36"/>
        </w:rPr>
        <w:t xml:space="preserve">  взрослый – </w:t>
      </w:r>
      <w:r>
        <w:rPr>
          <w:b/>
          <w:color w:val="CC0000"/>
          <w:sz w:val="36"/>
          <w:szCs w:val="36"/>
        </w:rPr>
        <w:t>10 5</w:t>
      </w:r>
      <w:r w:rsidRPr="005216BB">
        <w:rPr>
          <w:b/>
          <w:color w:val="CC0000"/>
          <w:sz w:val="36"/>
          <w:szCs w:val="36"/>
        </w:rPr>
        <w:t xml:space="preserve">00р., </w:t>
      </w:r>
      <w:r w:rsidRPr="005216BB">
        <w:rPr>
          <w:b/>
          <w:i/>
          <w:sz w:val="36"/>
          <w:szCs w:val="36"/>
        </w:rPr>
        <w:t xml:space="preserve">школьники – </w:t>
      </w:r>
      <w:r>
        <w:rPr>
          <w:b/>
          <w:color w:val="CC0000"/>
          <w:sz w:val="36"/>
          <w:szCs w:val="36"/>
        </w:rPr>
        <w:t>9 9</w:t>
      </w:r>
      <w:r w:rsidRPr="005216BB">
        <w:rPr>
          <w:b/>
          <w:color w:val="CC0000"/>
          <w:sz w:val="36"/>
          <w:szCs w:val="36"/>
        </w:rPr>
        <w:t>00р.</w:t>
      </w:r>
    </w:p>
    <w:p w:rsidR="006845D1" w:rsidRPr="005216BB" w:rsidRDefault="006845D1" w:rsidP="006E17DC">
      <w:pPr>
        <w:jc w:val="center"/>
        <w:rPr>
          <w:b/>
          <w:i/>
          <w:color w:val="CC0000"/>
          <w:sz w:val="36"/>
          <w:szCs w:val="36"/>
        </w:rPr>
      </w:pPr>
      <w:r w:rsidRPr="005216BB">
        <w:rPr>
          <w:b/>
          <w:i/>
          <w:color w:val="CC0000"/>
          <w:sz w:val="36"/>
          <w:szCs w:val="36"/>
        </w:rPr>
        <w:t>Хочешь классно отдохнуть - отправляйся с нами в путь !!!!</w:t>
      </w:r>
    </w:p>
    <w:sectPr w:rsidR="006845D1" w:rsidRPr="005216BB" w:rsidSect="00605F6C">
      <w:pgSz w:w="11906" w:h="16838"/>
      <w:pgMar w:top="567" w:right="206" w:bottom="180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5D1" w:rsidRDefault="006845D1" w:rsidP="005C36AF">
      <w:r>
        <w:separator/>
      </w:r>
    </w:p>
  </w:endnote>
  <w:endnote w:type="continuationSeparator" w:id="1">
    <w:p w:rsidR="006845D1" w:rsidRDefault="006845D1" w:rsidP="005C3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5D1" w:rsidRDefault="006845D1" w:rsidP="005C36AF">
      <w:r>
        <w:separator/>
      </w:r>
    </w:p>
  </w:footnote>
  <w:footnote w:type="continuationSeparator" w:id="1">
    <w:p w:rsidR="006845D1" w:rsidRDefault="006845D1" w:rsidP="005C36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3AE2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A403A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93AE5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5A27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99A7C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9880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967D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EA60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632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E2A05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6AF"/>
    <w:rsid w:val="00000573"/>
    <w:rsid w:val="00006ADC"/>
    <w:rsid w:val="00007DEC"/>
    <w:rsid w:val="00012C76"/>
    <w:rsid w:val="000158D9"/>
    <w:rsid w:val="00016A08"/>
    <w:rsid w:val="00033443"/>
    <w:rsid w:val="00085204"/>
    <w:rsid w:val="000A122D"/>
    <w:rsid w:val="001056B4"/>
    <w:rsid w:val="00116F95"/>
    <w:rsid w:val="00123DFC"/>
    <w:rsid w:val="00167422"/>
    <w:rsid w:val="00196A96"/>
    <w:rsid w:val="001A2594"/>
    <w:rsid w:val="001F3659"/>
    <w:rsid w:val="00227FE4"/>
    <w:rsid w:val="0026787F"/>
    <w:rsid w:val="0027557D"/>
    <w:rsid w:val="00284632"/>
    <w:rsid w:val="00290108"/>
    <w:rsid w:val="002A251A"/>
    <w:rsid w:val="002C4C59"/>
    <w:rsid w:val="002F3E97"/>
    <w:rsid w:val="002F7277"/>
    <w:rsid w:val="002F7280"/>
    <w:rsid w:val="00314D09"/>
    <w:rsid w:val="00324253"/>
    <w:rsid w:val="003251E3"/>
    <w:rsid w:val="003333EA"/>
    <w:rsid w:val="0033574D"/>
    <w:rsid w:val="00341CD5"/>
    <w:rsid w:val="00353BAD"/>
    <w:rsid w:val="003A64E7"/>
    <w:rsid w:val="003B1A70"/>
    <w:rsid w:val="003F1965"/>
    <w:rsid w:val="00406712"/>
    <w:rsid w:val="0043120F"/>
    <w:rsid w:val="00434B41"/>
    <w:rsid w:val="00444A34"/>
    <w:rsid w:val="00491A77"/>
    <w:rsid w:val="0049317C"/>
    <w:rsid w:val="00500984"/>
    <w:rsid w:val="005129C8"/>
    <w:rsid w:val="00517AA2"/>
    <w:rsid w:val="005216BB"/>
    <w:rsid w:val="0053174E"/>
    <w:rsid w:val="005352F5"/>
    <w:rsid w:val="00540012"/>
    <w:rsid w:val="00557A17"/>
    <w:rsid w:val="005B0E7D"/>
    <w:rsid w:val="005C36AF"/>
    <w:rsid w:val="005F24D0"/>
    <w:rsid w:val="00605F6C"/>
    <w:rsid w:val="00621898"/>
    <w:rsid w:val="00623117"/>
    <w:rsid w:val="00651827"/>
    <w:rsid w:val="00667A44"/>
    <w:rsid w:val="00674438"/>
    <w:rsid w:val="006813E6"/>
    <w:rsid w:val="00681951"/>
    <w:rsid w:val="00683BED"/>
    <w:rsid w:val="006845D1"/>
    <w:rsid w:val="00694120"/>
    <w:rsid w:val="006D5782"/>
    <w:rsid w:val="006E17DC"/>
    <w:rsid w:val="00701591"/>
    <w:rsid w:val="0071217D"/>
    <w:rsid w:val="007151FF"/>
    <w:rsid w:val="00717407"/>
    <w:rsid w:val="00723641"/>
    <w:rsid w:val="0076489F"/>
    <w:rsid w:val="007712B0"/>
    <w:rsid w:val="007B4309"/>
    <w:rsid w:val="007C2AF9"/>
    <w:rsid w:val="007C4BDC"/>
    <w:rsid w:val="007D62BA"/>
    <w:rsid w:val="007E38FA"/>
    <w:rsid w:val="00812EE5"/>
    <w:rsid w:val="00813BCB"/>
    <w:rsid w:val="00823F41"/>
    <w:rsid w:val="00834B04"/>
    <w:rsid w:val="0088781D"/>
    <w:rsid w:val="008A14CB"/>
    <w:rsid w:val="008E6DC6"/>
    <w:rsid w:val="008F28CD"/>
    <w:rsid w:val="008F628E"/>
    <w:rsid w:val="009405B1"/>
    <w:rsid w:val="00947416"/>
    <w:rsid w:val="009912AF"/>
    <w:rsid w:val="00993C51"/>
    <w:rsid w:val="009B2A00"/>
    <w:rsid w:val="009C5076"/>
    <w:rsid w:val="009D315D"/>
    <w:rsid w:val="00A009C9"/>
    <w:rsid w:val="00A05BA1"/>
    <w:rsid w:val="00A31AA5"/>
    <w:rsid w:val="00A3551A"/>
    <w:rsid w:val="00A36052"/>
    <w:rsid w:val="00A46A2D"/>
    <w:rsid w:val="00A533B0"/>
    <w:rsid w:val="00A7182A"/>
    <w:rsid w:val="00A738BE"/>
    <w:rsid w:val="00A82CF7"/>
    <w:rsid w:val="00A87FE6"/>
    <w:rsid w:val="00AB4F0E"/>
    <w:rsid w:val="00AB6489"/>
    <w:rsid w:val="00AC60A5"/>
    <w:rsid w:val="00AE521E"/>
    <w:rsid w:val="00AF390E"/>
    <w:rsid w:val="00B32B73"/>
    <w:rsid w:val="00B37443"/>
    <w:rsid w:val="00B570A8"/>
    <w:rsid w:val="00B63C6D"/>
    <w:rsid w:val="00B65A03"/>
    <w:rsid w:val="00B758E1"/>
    <w:rsid w:val="00B8380F"/>
    <w:rsid w:val="00B84F68"/>
    <w:rsid w:val="00B877EB"/>
    <w:rsid w:val="00B9008B"/>
    <w:rsid w:val="00B94CE4"/>
    <w:rsid w:val="00B97AF5"/>
    <w:rsid w:val="00BC65E6"/>
    <w:rsid w:val="00BE7D5B"/>
    <w:rsid w:val="00BF62F2"/>
    <w:rsid w:val="00BF6480"/>
    <w:rsid w:val="00C1605C"/>
    <w:rsid w:val="00C247C5"/>
    <w:rsid w:val="00C33B17"/>
    <w:rsid w:val="00CA5FD6"/>
    <w:rsid w:val="00CC2A89"/>
    <w:rsid w:val="00CE25B5"/>
    <w:rsid w:val="00D038DB"/>
    <w:rsid w:val="00D13997"/>
    <w:rsid w:val="00D15AFD"/>
    <w:rsid w:val="00D62DC6"/>
    <w:rsid w:val="00D66014"/>
    <w:rsid w:val="00D77E05"/>
    <w:rsid w:val="00D92D8D"/>
    <w:rsid w:val="00D946B9"/>
    <w:rsid w:val="00DA0148"/>
    <w:rsid w:val="00DC2867"/>
    <w:rsid w:val="00DC5793"/>
    <w:rsid w:val="00DD2F46"/>
    <w:rsid w:val="00E25FCE"/>
    <w:rsid w:val="00E37F6E"/>
    <w:rsid w:val="00E74407"/>
    <w:rsid w:val="00E947DF"/>
    <w:rsid w:val="00EA00C5"/>
    <w:rsid w:val="00EC120F"/>
    <w:rsid w:val="00F13AF4"/>
    <w:rsid w:val="00F37366"/>
    <w:rsid w:val="00F50D50"/>
    <w:rsid w:val="00F5101F"/>
    <w:rsid w:val="00F53998"/>
    <w:rsid w:val="00F55355"/>
    <w:rsid w:val="00F72A39"/>
    <w:rsid w:val="00F76EA5"/>
    <w:rsid w:val="00FA16B4"/>
    <w:rsid w:val="00FB6EFA"/>
    <w:rsid w:val="00FD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6AF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locked/>
    <w:rsid w:val="00A009C9"/>
    <w:pPr>
      <w:spacing w:before="100" w:beforeAutospacing="1" w:after="100" w:afterAutospacing="1"/>
      <w:outlineLvl w:val="2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009C9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5C36AF"/>
    <w:rPr>
      <w:rFonts w:ascii="Verdana" w:hAnsi="Verdana" w:cs="Times New Roman"/>
      <w:color w:val="993300"/>
      <w:sz w:val="18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rsid w:val="005C36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36AF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5C36A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5C36AF"/>
    <w:rPr>
      <w:rFonts w:cs="Times New Roman"/>
      <w:b/>
      <w:bCs/>
    </w:rPr>
  </w:style>
  <w:style w:type="paragraph" w:customStyle="1" w:styleId="a">
    <w:name w:val="Без интервала"/>
    <w:uiPriority w:val="99"/>
    <w:rsid w:val="00F55355"/>
    <w:rPr>
      <w:rFonts w:eastAsia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FB6EFA"/>
    <w:pPr>
      <w:widowControl w:val="0"/>
      <w:suppressAutoHyphens/>
    </w:pPr>
    <w:rPr>
      <w:rFonts w:ascii="Arial" w:hAnsi="Arial"/>
      <w:kern w:val="1"/>
      <w:sz w:val="20"/>
      <w:lang w:eastAsia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16A08"/>
    <w:rPr>
      <w:rFonts w:ascii="Times New Roman" w:hAnsi="Times New Roman" w:cs="Times New Roman"/>
      <w:sz w:val="16"/>
      <w:szCs w:val="16"/>
    </w:rPr>
  </w:style>
  <w:style w:type="character" w:customStyle="1" w:styleId="1">
    <w:name w:val="Основной шрифт абзаца1"/>
    <w:uiPriority w:val="99"/>
    <w:rsid w:val="00FB6EFA"/>
  </w:style>
  <w:style w:type="paragraph" w:customStyle="1" w:styleId="a0">
    <w:name w:val="Содержимое таблицы"/>
    <w:basedOn w:val="Normal"/>
    <w:uiPriority w:val="99"/>
    <w:rsid w:val="00FB6EFA"/>
    <w:pPr>
      <w:widowControl w:val="0"/>
      <w:suppressLineNumbers/>
      <w:suppressAutoHyphens/>
    </w:pPr>
    <w:rPr>
      <w:rFonts w:ascii="Arial" w:hAnsi="Arial"/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786">
          <w:marLeft w:val="0"/>
          <w:marRight w:val="0"/>
          <w:marTop w:val="0"/>
          <w:marBottom w:val="0"/>
          <w:divBdr>
            <w:top w:val="single" w:sz="4" w:space="19" w:color="CCCCCC"/>
            <w:left w:val="none" w:sz="0" w:space="0" w:color="auto"/>
            <w:bottom w:val="single" w:sz="4" w:space="19" w:color="CCCCCC"/>
            <w:right w:val="none" w:sz="0" w:space="0" w:color="auto"/>
          </w:divBdr>
        </w:div>
        <w:div w:id="327758787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centr31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https://avatars.mds.yandex.net/get-zen_doc/29485/pub_5e623daf576bb763c4ff9b1e_5e6240596cd0d25723ea2b9a/scale_12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414</Words>
  <Characters>2364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Пользователь</cp:lastModifiedBy>
  <cp:revision>3</cp:revision>
  <cp:lastPrinted>2021-03-25T08:21:00Z</cp:lastPrinted>
  <dcterms:created xsi:type="dcterms:W3CDTF">2022-09-04T09:05:00Z</dcterms:created>
  <dcterms:modified xsi:type="dcterms:W3CDTF">2022-09-04T09:12:00Z</dcterms:modified>
</cp:coreProperties>
</file>